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09" w:rsidRDefault="00092A09" w:rsidP="00092A09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0D342002" wp14:editId="23BC9950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09" w:rsidRDefault="00092A09" w:rsidP="00092A09">
      <w:pPr>
        <w:pStyle w:val="BodyText"/>
        <w:ind w:right="-428"/>
        <w:jc w:val="center"/>
        <w:rPr>
          <w:b/>
          <w:szCs w:val="22"/>
          <w:u w:val="single"/>
        </w:rPr>
      </w:pPr>
    </w:p>
    <w:p w:rsidR="00092A09" w:rsidRDefault="00092A09" w:rsidP="00092A09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092A09" w:rsidRDefault="00092A09" w:rsidP="00092A09">
      <w:pPr>
        <w:autoSpaceDE w:val="0"/>
        <w:autoSpaceDN w:val="0"/>
        <w:adjustRightInd w:val="0"/>
        <w:jc w:val="both"/>
      </w:pPr>
    </w:p>
    <w:p w:rsidR="00092A09" w:rsidRDefault="00092A09" w:rsidP="00092A09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 xml:space="preserve">is a provider of Primary, Post Primary and Further Education and </w:t>
      </w:r>
      <w:r w:rsidRPr="009C0B65">
        <w:t>Training services in Co. Kerry.</w:t>
      </w:r>
      <w:r w:rsidRPr="009C0B65">
        <w:rPr>
          <w:color w:val="000000"/>
          <w:shd w:val="clear" w:color="auto" w:fill="FFFFFF"/>
        </w:rPr>
        <w:t xml:space="preserve"> </w:t>
      </w:r>
      <w:r w:rsidR="009C0B65" w:rsidRPr="009C0B65">
        <w:rPr>
          <w:color w:val="000000"/>
          <w:shd w:val="clear" w:color="auto" w:fill="FFFFFF"/>
        </w:rPr>
        <w:t>The ETB has over 1,0</w:t>
      </w:r>
      <w:r w:rsidRPr="009C0B65">
        <w:rPr>
          <w:color w:val="000000"/>
          <w:shd w:val="clear" w:color="auto" w:fill="FFFFFF"/>
        </w:rPr>
        <w:t xml:space="preserve">00 employees, </w:t>
      </w:r>
      <w:r w:rsidRPr="009C0B65">
        <w:t>an annual</w:t>
      </w:r>
      <w:r w:rsidR="00675046" w:rsidRPr="009C0B65">
        <w:t xml:space="preserve"> budget of circa €52 million, 36</w:t>
      </w:r>
      <w:r w:rsidRPr="009C0B65">
        <w:t xml:space="preserve"> Centres of Education</w:t>
      </w:r>
      <w:r>
        <w:t xml:space="preserve"> and Training with the organisations Head Office located in Tralee, Co. Kerry. </w:t>
      </w:r>
    </w:p>
    <w:p w:rsidR="00092A09" w:rsidRPr="00C00555" w:rsidRDefault="00092A09" w:rsidP="00092A09">
      <w:pPr>
        <w:pStyle w:val="BodyText"/>
        <w:ind w:right="-428"/>
        <w:rPr>
          <w:b/>
          <w:sz w:val="24"/>
          <w:szCs w:val="24"/>
        </w:rPr>
      </w:pPr>
    </w:p>
    <w:p w:rsidR="00092A09" w:rsidRDefault="00092A09" w:rsidP="00092A09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 persons for the following post(s) which may arise:</w:t>
      </w:r>
    </w:p>
    <w:p w:rsidR="00092A09" w:rsidRDefault="00092A09" w:rsidP="00092A09">
      <w:pPr>
        <w:pStyle w:val="BodyText"/>
        <w:ind w:right="-428"/>
        <w:jc w:val="center"/>
        <w:rPr>
          <w:b/>
          <w:sz w:val="32"/>
          <w:szCs w:val="32"/>
        </w:rPr>
      </w:pPr>
    </w:p>
    <w:p w:rsidR="00092A09" w:rsidRDefault="004C2885" w:rsidP="00092A09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Resource Worker</w:t>
      </w:r>
      <w:r w:rsidR="00092A09" w:rsidRPr="00CA43C0">
        <w:rPr>
          <w:b/>
          <w:color w:val="000000"/>
          <w:sz w:val="28"/>
          <w:szCs w:val="28"/>
        </w:rPr>
        <w:t xml:space="preserve"> Post</w:t>
      </w:r>
      <w:r w:rsidR="00F57108">
        <w:rPr>
          <w:b/>
          <w:color w:val="000000"/>
          <w:sz w:val="28"/>
          <w:szCs w:val="28"/>
        </w:rPr>
        <w:t>s (</w:t>
      </w:r>
      <w:r>
        <w:rPr>
          <w:b/>
          <w:color w:val="000000"/>
          <w:sz w:val="28"/>
          <w:szCs w:val="28"/>
        </w:rPr>
        <w:t>2</w:t>
      </w:r>
      <w:r w:rsidR="00F57108">
        <w:rPr>
          <w:b/>
          <w:color w:val="000000"/>
          <w:sz w:val="28"/>
          <w:szCs w:val="28"/>
        </w:rPr>
        <w:t>)</w:t>
      </w:r>
    </w:p>
    <w:p w:rsidR="00F57108" w:rsidRDefault="00F57108" w:rsidP="00092A09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Specific Purpose Contract to 23</w:t>
      </w:r>
      <w:r w:rsidRPr="00F57108">
        <w:rPr>
          <w:b/>
          <w:color w:val="000000"/>
          <w:sz w:val="28"/>
          <w:szCs w:val="28"/>
          <w:vertAlign w:val="superscript"/>
        </w:rPr>
        <w:t>rd</w:t>
      </w:r>
      <w:r>
        <w:rPr>
          <w:b/>
          <w:color w:val="000000"/>
          <w:sz w:val="28"/>
          <w:szCs w:val="28"/>
        </w:rPr>
        <w:t xml:space="preserve"> December 2020, to cover leave arrangements</w:t>
      </w:r>
    </w:p>
    <w:p w:rsidR="004C2885" w:rsidRDefault="00F57108" w:rsidP="00F57108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</w:t>
      </w:r>
      <w:r w:rsidR="004C2885">
        <w:rPr>
          <w:b/>
          <w:color w:val="000000"/>
          <w:sz w:val="28"/>
          <w:szCs w:val="28"/>
        </w:rPr>
        <w:t>mmediate start</w:t>
      </w:r>
    </w:p>
    <w:p w:rsidR="00F57108" w:rsidRPr="00CA43C0" w:rsidRDefault="00F57108" w:rsidP="00F57108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</w:p>
    <w:p w:rsidR="00092A09" w:rsidRPr="004C2885" w:rsidRDefault="004C2885" w:rsidP="00092A09">
      <w:pPr>
        <w:pStyle w:val="BodyText"/>
        <w:ind w:right="-428"/>
        <w:jc w:val="center"/>
        <w:rPr>
          <w:b/>
          <w:sz w:val="24"/>
          <w:szCs w:val="24"/>
        </w:rPr>
      </w:pPr>
      <w:r w:rsidRPr="004C2885">
        <w:rPr>
          <w:b/>
          <w:sz w:val="24"/>
          <w:szCs w:val="24"/>
        </w:rPr>
        <w:t>C</w:t>
      </w:r>
      <w:r w:rsidR="009C0B65" w:rsidRPr="004C2885">
        <w:rPr>
          <w:b/>
          <w:sz w:val="24"/>
          <w:szCs w:val="24"/>
        </w:rPr>
        <w:t>entre</w:t>
      </w:r>
      <w:r w:rsidR="00675046" w:rsidRPr="004C2885">
        <w:rPr>
          <w:b/>
          <w:sz w:val="24"/>
          <w:szCs w:val="24"/>
        </w:rPr>
        <w:t xml:space="preserve"> of</w:t>
      </w:r>
      <w:r w:rsidR="00F91CB9" w:rsidRPr="004C2885">
        <w:rPr>
          <w:b/>
          <w:sz w:val="24"/>
          <w:szCs w:val="24"/>
        </w:rPr>
        <w:t xml:space="preserve"> first assignment</w:t>
      </w:r>
      <w:r w:rsidRPr="004C2885">
        <w:rPr>
          <w:b/>
          <w:sz w:val="24"/>
          <w:szCs w:val="24"/>
        </w:rPr>
        <w:t>:</w:t>
      </w:r>
      <w:r w:rsidR="00F91CB9" w:rsidRPr="004C2885">
        <w:rPr>
          <w:b/>
          <w:sz w:val="24"/>
          <w:szCs w:val="24"/>
        </w:rPr>
        <w:t xml:space="preserve"> </w:t>
      </w:r>
      <w:r w:rsidRPr="004C2885">
        <w:rPr>
          <w:b/>
          <w:sz w:val="24"/>
          <w:szCs w:val="24"/>
        </w:rPr>
        <w:t xml:space="preserve">Tralee LCA </w:t>
      </w:r>
      <w:proofErr w:type="spellStart"/>
      <w:r w:rsidRPr="004C2885">
        <w:rPr>
          <w:b/>
          <w:sz w:val="24"/>
          <w:szCs w:val="24"/>
        </w:rPr>
        <w:t>Youthreach</w:t>
      </w:r>
      <w:proofErr w:type="spellEnd"/>
    </w:p>
    <w:p w:rsidR="00675046" w:rsidRDefault="00675046" w:rsidP="00092A09">
      <w:pPr>
        <w:pStyle w:val="BodyTextIndent"/>
        <w:ind w:left="0" w:right="-1"/>
        <w:rPr>
          <w:sz w:val="22"/>
          <w:szCs w:val="22"/>
        </w:rPr>
      </w:pPr>
    </w:p>
    <w:p w:rsidR="00092A09" w:rsidRDefault="00092A09" w:rsidP="00092A09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092A09" w:rsidRPr="005F57F3" w:rsidRDefault="00092A09" w:rsidP="00092A09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092A09" w:rsidRDefault="00092A09" w:rsidP="00092A09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092A09" w:rsidRDefault="00092A09" w:rsidP="00F37592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 noon </w:t>
      </w:r>
      <w:r w:rsidR="00914E7D">
        <w:t>Wednesday 14</w:t>
      </w:r>
      <w:r w:rsidR="00914E7D" w:rsidRPr="00914E7D">
        <w:rPr>
          <w:vertAlign w:val="superscript"/>
        </w:rPr>
        <w:t>th</w:t>
      </w:r>
      <w:r w:rsidR="00914E7D">
        <w:t xml:space="preserve"> October 2020.</w:t>
      </w:r>
      <w:bookmarkStart w:id="0" w:name="_GoBack"/>
      <w:bookmarkEnd w:id="0"/>
    </w:p>
    <w:p w:rsidR="00F37592" w:rsidRPr="001D70E6" w:rsidRDefault="00F37592" w:rsidP="00F37592">
      <w:pPr>
        <w:autoSpaceDE w:val="0"/>
        <w:autoSpaceDN w:val="0"/>
        <w:adjustRightInd w:val="0"/>
      </w:pPr>
    </w:p>
    <w:p w:rsidR="00092A09" w:rsidRPr="00E8776F" w:rsidRDefault="00092A09" w:rsidP="00092A09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092A09" w:rsidRDefault="00092A09" w:rsidP="00092A09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092A09" w:rsidRPr="00E8776F" w:rsidRDefault="00092A09" w:rsidP="00092A09">
      <w:pPr>
        <w:autoSpaceDE w:val="0"/>
        <w:autoSpaceDN w:val="0"/>
        <w:adjustRightInd w:val="0"/>
        <w:jc w:val="both"/>
        <w:rPr>
          <w:i/>
        </w:rPr>
      </w:pPr>
    </w:p>
    <w:p w:rsidR="00092A09" w:rsidRPr="001D70E6" w:rsidRDefault="00092A09" w:rsidP="00092A09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092A09" w:rsidRDefault="00092A09" w:rsidP="00092A09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092A09" w:rsidRDefault="00092A09" w:rsidP="00092A09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092A09" w:rsidRDefault="00092A09" w:rsidP="00092A09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092A09" w:rsidRPr="002246C2" w:rsidRDefault="00092A09" w:rsidP="00092A09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092A09" w:rsidRPr="001D70E6" w:rsidRDefault="00092A09" w:rsidP="00092A09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092A09" w:rsidRDefault="00092A09" w:rsidP="00092A09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092A09" w:rsidRDefault="00092A09" w:rsidP="00092A09">
      <w:r>
        <w:rPr>
          <w:noProof/>
          <w:lang w:val="en-US"/>
        </w:rPr>
        <w:drawing>
          <wp:inline distT="0" distB="0" distL="0" distR="0" wp14:anchorId="15524877" wp14:editId="10B2ABC4">
            <wp:extent cx="27736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17429F6" wp14:editId="507A9F34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B3A69C2" wp14:editId="5AF7DF1D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4CE">
        <w:rPr>
          <w:noProof/>
          <w:lang w:val="en-US"/>
        </w:rPr>
        <w:drawing>
          <wp:inline distT="0" distB="0" distL="0" distR="0" wp14:anchorId="255B8210" wp14:editId="42996007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09" w:rsidRDefault="00092A09" w:rsidP="00092A09"/>
    <w:p w:rsidR="00092A09" w:rsidRDefault="00092A09" w:rsidP="00092A09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9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2A09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2885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57AA3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75046"/>
    <w:rsid w:val="0068206B"/>
    <w:rsid w:val="006824CE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456A6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14E7D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B65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5F6D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37592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57108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1CB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C98F"/>
  <w15:chartTrackingRefBased/>
  <w15:docId w15:val="{660E953C-08AB-41DB-9537-76AFBA3C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92A09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92A09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092A09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092A09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092A09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092A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092A09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092A09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092A09"/>
  </w:style>
  <w:style w:type="character" w:styleId="CommentReference">
    <w:name w:val="annotation reference"/>
    <w:basedOn w:val="DefaultParagraphFont"/>
    <w:uiPriority w:val="99"/>
    <w:semiHidden/>
    <w:unhideWhenUsed/>
    <w:rsid w:val="00675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4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4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2020-09-28T14:49:00Z</dcterms:created>
  <dcterms:modified xsi:type="dcterms:W3CDTF">2020-09-29T14:35:00Z</dcterms:modified>
</cp:coreProperties>
</file>